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0333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Curious about working at the North Fork Pool this summer? </w:t>
      </w:r>
      <w:r w:rsidRPr="00A71C3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We’re currently looking for qualified candidates who are Red Cross Certified Lifeguards</w:t>
      </w: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! If you don’t have your certification yet don’t worry. You have plenty of time to get it squared away before our season begins.</w:t>
      </w:r>
    </w:p>
    <w:p w14:paraId="7028A998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F25FA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Working at the pool is a great way to build experience and confidence while also </w:t>
      </w:r>
      <w:proofErr w:type="gramStart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benefitting</w:t>
      </w:r>
      <w:proofErr w:type="gramEnd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local community. We offer competitive wages, a flexible schedule and a fun and supportive work environment.</w:t>
      </w:r>
    </w:p>
    <w:p w14:paraId="7160C81A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976F2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How to Get Ready:</w:t>
      </w:r>
    </w:p>
    <w:p w14:paraId="1F84F22A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4AFD57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Learn about what it takes to become a Red Cross Certified Lifeguard by clicking here.</w:t>
      </w:r>
    </w:p>
    <w:p w14:paraId="39E5C268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5FD46A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A71C38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Lifeguard Training &amp; Certification | Red Cross</w:t>
        </w:r>
      </w:hyperlink>
    </w:p>
    <w:p w14:paraId="7D64CF08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674EA9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Register to attend a Red Cross Lifeguard certification course at the Bill Heddles Recreation Center in Delta. The next session is running February 17 - 21. </w:t>
      </w:r>
      <w:r w:rsidRPr="00A71C3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If you pass the class and are hired by the North Fork Recreation </w:t>
      </w:r>
      <w:proofErr w:type="gramStart"/>
      <w:r w:rsidRPr="00A71C3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District</w:t>
      </w:r>
      <w:proofErr w:type="gramEnd"/>
      <w:r w:rsidRPr="00A71C3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 we will reimburse the cost of the class as well as pay you for the hours you spend in both the on-line learning portion and the in-person class sessions. </w:t>
      </w: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 More information on the next training option in Delta here: </w:t>
      </w:r>
      <w:hyperlink r:id="rId5" w:history="1">
        <w:r w:rsidRPr="00A71C38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https://www.cityofdelta.net/parksrecgolf/page/lifeguard-training</w:t>
        </w:r>
      </w:hyperlink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59415A79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38ACD3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If that opportunity doesn’t work for </w:t>
      </w:r>
      <w:proofErr w:type="gramStart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you</w:t>
      </w:r>
      <w:proofErr w:type="gramEnd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they will offer additional sessions this spring.  </w:t>
      </w:r>
    </w:p>
    <w:p w14:paraId="084ADE77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453D78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Another option is to let us know you are interested in becoming a member of the pool team and we can offer a training </w:t>
      </w:r>
      <w:proofErr w:type="gramStart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session</w:t>
      </w:r>
      <w:proofErr w:type="gramEnd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week of May 27 - 30 at our Hotchkiss pool if we have enough candidates. </w:t>
      </w:r>
      <w:r w:rsidRPr="00A71C3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The sooner you reach out the better!  </w:t>
      </w:r>
    </w:p>
    <w:p w14:paraId="6A53EDF2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DC5673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If you’re serious about becoming a lifeguard and aren’t currently certified, your best bet is to </w:t>
      </w:r>
      <w:proofErr w:type="gramStart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plan on</w:t>
      </w:r>
      <w:proofErr w:type="gramEnd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one of the winter or spring sessions at Bill Heddles.</w:t>
      </w:r>
    </w:p>
    <w:p w14:paraId="0FED4515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7FFF29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If you have any questions about </w:t>
      </w:r>
      <w:proofErr w:type="gramStart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lifeguarding</w:t>
      </w:r>
      <w:proofErr w:type="gramEnd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please email Ashley Duke, Aquatics Director at </w:t>
      </w:r>
      <w:hyperlink r:id="rId6" w:history="1">
        <w:r w:rsidRPr="00A71C38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aquatics@northforkrecreation.com</w:t>
        </w:r>
      </w:hyperlink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756C9B23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888659" w14:textId="77777777" w:rsidR="00A71C38" w:rsidRPr="00A71C38" w:rsidRDefault="00A71C38" w:rsidP="00A71C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Looking forward to </w:t>
      </w:r>
      <w:proofErr w:type="gramStart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great</w:t>
      </w:r>
      <w:proofErr w:type="gramEnd"/>
      <w:r w:rsidRPr="00A71C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2025 season!</w:t>
      </w:r>
    </w:p>
    <w:p w14:paraId="76722DB7" w14:textId="77777777" w:rsidR="00A71C38" w:rsidRDefault="00A71C38"/>
    <w:sectPr w:rsidR="00A7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38"/>
    <w:rsid w:val="00A71C38"/>
    <w:rsid w:val="00E7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A193"/>
  <w15:chartTrackingRefBased/>
  <w15:docId w15:val="{B791060A-4CF6-48F5-A890-C770C154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quatics@northforkrecreation.com" TargetMode="External"/><Relationship Id="rId5" Type="http://schemas.openxmlformats.org/officeDocument/2006/relationships/hyperlink" Target="https://www.cityofdelta.net/parksrecgolf/page/lifeguard-training" TargetMode="External"/><Relationship Id="rId4" Type="http://schemas.openxmlformats.org/officeDocument/2006/relationships/hyperlink" Target="https://www.redcross.org/take-a-class/lifeguarding?srsltid=AfmBOoqcuD9XYd-mwxYMQX0XtUfXclCQS4GY1VSlAZaUhDSAnrlogN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Fork Pool, Park and Recreation District</dc:creator>
  <cp:keywords/>
  <dc:description/>
  <cp:lastModifiedBy>North Fork Pool, Park and Recreation District</cp:lastModifiedBy>
  <cp:revision>1</cp:revision>
  <dcterms:created xsi:type="dcterms:W3CDTF">2026-02-10T16:32:00Z</dcterms:created>
  <dcterms:modified xsi:type="dcterms:W3CDTF">2026-02-10T16:34:00Z</dcterms:modified>
</cp:coreProperties>
</file>